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A6E8F" w14:textId="198A50C0" w:rsidR="00E456F5" w:rsidRPr="008653B2" w:rsidRDefault="00A829AA" w:rsidP="00E91144">
      <w:pPr>
        <w:jc w:val="center"/>
        <w:rPr>
          <w:b/>
          <w:bCs/>
        </w:rPr>
      </w:pPr>
      <w:bookmarkStart w:id="0" w:name="_GoBack"/>
      <w:bookmarkEnd w:id="0"/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C161B1">
        <w:rPr>
          <w:b/>
          <w:bCs/>
        </w:rPr>
        <w:t>3/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C161B1">
        <w:rPr>
          <w:b/>
          <w:bCs/>
        </w:rPr>
        <w:t>4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7777777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 xml:space="preserve">modalità di conduzione </w:t>
            </w:r>
            <w:r w:rsidR="008653B2" w:rsidRPr="004559E4">
              <w:rPr>
                <w:bCs/>
                <w:szCs w:val="28"/>
              </w:rPr>
              <w:t>delle attività e delle lezioni</w:t>
            </w:r>
          </w:p>
          <w:p w14:paraId="054AFEBE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sz w:val="20"/>
                <w:szCs w:val="28"/>
              </w:rPr>
              <w:t xml:space="preserve"> </w:t>
            </w:r>
            <w:r w:rsidR="008653B2" w:rsidRPr="004559E4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4559E4">
              <w:rPr>
                <w:b/>
                <w:sz w:val="20"/>
                <w:szCs w:val="28"/>
              </w:rPr>
              <w:t>degli alunni</w:t>
            </w:r>
          </w:p>
          <w:p w14:paraId="291B7832" w14:textId="77777777"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costruzione di un clima relazionale inclusivo</w:t>
            </w:r>
          </w:p>
          <w:p w14:paraId="1DDEE058" w14:textId="77777777" w:rsidR="009F4CD4" w:rsidRPr="004559E4" w:rsidRDefault="009F4CD4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modalità di verifica formativa degli apprendimenti.</w:t>
            </w:r>
            <w:r w:rsidRPr="004559E4"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14:paraId="0A516311" w14:textId="77777777" w:rsidR="009F4CD4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altro (specificare)</w:t>
            </w:r>
            <w:r w:rsidRPr="004559E4">
              <w:rPr>
                <w:b/>
                <w:sz w:val="20"/>
                <w:szCs w:val="28"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4D63CD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E8B5D" w14:textId="77777777" w:rsidR="00F00311" w:rsidRDefault="00F00311" w:rsidP="00370A10">
      <w:pPr>
        <w:spacing w:after="0" w:line="240" w:lineRule="auto"/>
      </w:pPr>
      <w:r>
        <w:separator/>
      </w:r>
    </w:p>
  </w:endnote>
  <w:endnote w:type="continuationSeparator" w:id="0">
    <w:p w14:paraId="147F45C3" w14:textId="77777777" w:rsidR="00F00311" w:rsidRDefault="00F00311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A922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B793E" w14:textId="77777777" w:rsidR="00F00311" w:rsidRDefault="00F00311" w:rsidP="00370A10">
      <w:pPr>
        <w:spacing w:after="0" w:line="240" w:lineRule="auto"/>
      </w:pPr>
      <w:r>
        <w:separator/>
      </w:r>
    </w:p>
  </w:footnote>
  <w:footnote w:type="continuationSeparator" w:id="0">
    <w:p w14:paraId="182DE418" w14:textId="77777777" w:rsidR="00F00311" w:rsidRDefault="00F00311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690C" w14:textId="66B1D0BF" w:rsidR="00370A10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2120EBBA" wp14:editId="07000648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160AE4"/>
    <w:rsid w:val="001E6985"/>
    <w:rsid w:val="00262C66"/>
    <w:rsid w:val="003539AB"/>
    <w:rsid w:val="00370A10"/>
    <w:rsid w:val="0038750E"/>
    <w:rsid w:val="003A7E63"/>
    <w:rsid w:val="004559E4"/>
    <w:rsid w:val="00484C09"/>
    <w:rsid w:val="004D63CD"/>
    <w:rsid w:val="005549BF"/>
    <w:rsid w:val="005A2BF7"/>
    <w:rsid w:val="00834FAA"/>
    <w:rsid w:val="008653B2"/>
    <w:rsid w:val="008A1459"/>
    <w:rsid w:val="008A3E8C"/>
    <w:rsid w:val="008C2076"/>
    <w:rsid w:val="00900C17"/>
    <w:rsid w:val="009F4CD4"/>
    <w:rsid w:val="00A420A0"/>
    <w:rsid w:val="00A829AA"/>
    <w:rsid w:val="00AF67A7"/>
    <w:rsid w:val="00B20D9B"/>
    <w:rsid w:val="00C161B1"/>
    <w:rsid w:val="00CC28CD"/>
    <w:rsid w:val="00CE55B6"/>
    <w:rsid w:val="00D74D91"/>
    <w:rsid w:val="00DB0613"/>
    <w:rsid w:val="00DD41FE"/>
    <w:rsid w:val="00E456F5"/>
    <w:rsid w:val="00E91144"/>
    <w:rsid w:val="00F00311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PC FILOMENA</cp:lastModifiedBy>
  <cp:revision>2</cp:revision>
  <dcterms:created xsi:type="dcterms:W3CDTF">2024-02-26T12:28:00Z</dcterms:created>
  <dcterms:modified xsi:type="dcterms:W3CDTF">2024-02-26T12:28:00Z</dcterms:modified>
</cp:coreProperties>
</file>